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[西戎春秋·大夏寻踪]-宁夏五天四晚行程单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131437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宁波市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银川市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亮点一.中国游牧民族的艺术画廊--贺兰山岩画;
                <w:br/>
                亮点二.“中国最值得外国人去的50个地方”银奖奖牌的水洞沟;
                <w:br/>
                亮点三.全程入住当地四星或同级及以上酒店;
                <w:br/>
                亮点四.选择当地特色风味餐，美食尽收嘴里，一网打尽来挑战您的味蕾！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宁波-银川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我司专业导游提前在指定地点等待出行贵宾。
                <w:br/>
                上午 乘机前往此次疗休养目的地—抵达素有“塞上湖城”之称的—银川市；
                <w:br/>
                下午 参观【宁夏博物馆】（游览时间不少于1小时），馆藏文物近4万件，有国家一级文物159件，三级以上珍贵文物4000余件，其中胡旋舞石刻墓门、鎏金铜牛、力士志文支座被鉴定确认为国宝级文物。
                <w:br/>
                交通：飞机、汽车
                <w:br/>
                景点：宁夏博物馆
                <w:br/>
                购物点：无
                <w:br/>
                自费项：无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午餐：含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银川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银川-中卫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  酒店内享用中西式自助早餐。
                <w:br/>
                上午  游览【沙坡头/含景区交通】（车程约40分钟，游览时间不少于2.5小时），毗邻黄河连接着中国第四大沙漠，腾格里沙漠，可让近距离感受大漠风光的壮阔广袤，雄浑气象；体验黄河上的网红玻璃桥,感受中国国际滑沙中心上从垂直高度90米处乘坐滑沙板滑沙的快感。
                <w:br/>
                下午  游览【通湖草原/含篝火晚会/含景区交通】（游览时间不少于3 小时），内蒙古阿拉善境内腾格里沙漠腹地的伊甸园，沙漠、盐湖、湿地草原、沙泉、绿洲、牧村、到通湖，暮赏大漠孤烟，寻一份与世隔绝的情怀。
                <w:br/>
                交通：汽车
                <w:br/>
                景点：沙坡头、通湖草原
                <w:br/>
                购物点：无
                <w:br/>
                自费项：无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早餐：酒店内自助早餐     午餐：含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中卫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中卫-银川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  酒店内享用中西式自助早餐。
                <w:br/>
                上午  游览【镇北堡西部影视城】（游览时间不少于1.5小时），《红高梁》、《大话西游》等影片的取景地，也因此而有了“中国电影从这里走向世界的美誉”，如今的古堡一实现了从“出卖荒凉”到“中国古代北方小城镇的缩影”。
                <w:br/>
                下午  游览【贺兰山岩画】（游览时间不少于1.5小时），中国游牧民族的艺术画廊贺兰山在古代是匈奴、鲜卑、突厥等北方少数民族驻牧游猎、生息繁衍的地方。
                <w:br/>
                交通：汽车
                <w:br/>
                景点：镇北堡西部影视城、贺兰山岩画
                <w:br/>
                购物点：无
                <w:br/>
                自费项：无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早餐：酒店内自助早餐     午餐：含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银川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银川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  酒店内享用中西式自助早餐。
                <w:br/>
                上午  游览【水洞沟】（游览时间不少于1.5小时），5A景区内聆听三万年
                <w:br/>
                前人类在此繁衍生息的故事，后穿过芦苇荡入眼帘的是红珊湖。
                <w:br/>
                下午  参观【黄河楼】（游览时间不少于1小时），全方位展示黄河五千年灿烂文明的博物馆、黄河文化汇宁夏的重要载体，是宁夏黄河金岸的点睛之笔和标志性的景观工程之一。
                <w:br/>
                交通：汽车
                <w:br/>
                景点：水洞沟、黄河楼
                <w:br/>
                购物点：无
                <w:br/>
                自费项：无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早餐：酒店内自助早餐     午餐：含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银川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银川-宁波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 睡到自然醒，集合前往机场，返回温馨的家。
                <w:br/>
                交通：汽车、飞机
                <w:br/>
                景点：返程
                <w:br/>
                购物点：无
                <w:br/>
                自费项：无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早餐：酒店内自助早餐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1.往返经济舱含税；
                <w:br/>
                2.当地全程空调旅游车，一人一座；
                <w:br/>
                3.行程中所含餐；
                <w:br/>
                4. 优秀导游服务；
                <w:br/>
                5.以上所列景点首道门票；
                <w:br/>
                6. 旅行社责任险和人身意外保险。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 费用包含以外的其他消费；
                <w:br/>
                2. 行程所列自理景点、导游推荐、游客可自由购买，不强制消费。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无购物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无购物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无自费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无自费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取消条款
                <w:br/>
                ●因个人原因在团队出发前取消的，按照实际损失退费：
                <w:br/>
                ●若因特殊天气或者疫情原因，活动不成团，则全额退款！
                <w:br/>
                ●特殊情况可以根据双方沟通协商解决！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1.尽量穿旅游鞋或平底鞋，轻装上阵。 
                <w:br/>
                2.汽车行驶在高速上，请勿任意更换座位，不要将头、手伸出窗外，上下车时请注意安全。 
                <w:br/>
                3.游览过程中切勿在公共场所露财，保管好自己贵重物品。
                <w:br/>
                4.外出活动期间，将统一安排各位的饮食，团队用餐保证卫生、干净、吃饱；
                <w:br/>
                5.如个人喜好需品尝当地美食，请不要到卫生条件差的饭店、小吃摊就餐，避免发生食物中毒等情况。
                <w:br/>
                6.出游时请配合当地防疫部门工作人员要求，佩戴口罩、出示行程码、健康码等。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●因个人原因在团队出发前取消的，按照以下标准退费：
                <w:br/>
                1.活动前 10 天（含）取消的，退还全额活动费用；
                <w:br/>
                2.活动前2-4天取消的，退还50%活动费用；
                <w:br/>
                3.活动前 24 小时内取消的，不退任何费用；
                <w:br/>
                ●若因特殊天气或者疫情原因，活动不成团，则全额退款！
                <w:br/>
                ●特殊情况可以根据双方沟通协商解决！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2026-04-03T12:31:51+08:00</dcterms:created>
  <dcterms:modified xsi:type="dcterms:W3CDTF">2026-04-03T12:31:51+08:00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